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3686"/>
        <w:gridCol w:w="5669"/>
      </w:tblGrid>
      <w:tr w:rsidR="00B6234E" w:rsidRPr="00022B28" w14:paraId="4160F4E4" w14:textId="77777777" w:rsidTr="00C471AF">
        <w:trPr>
          <w:trHeight w:val="698"/>
          <w:jc w:val="center"/>
        </w:trPr>
        <w:tc>
          <w:tcPr>
            <w:tcW w:w="3686" w:type="dxa"/>
          </w:tcPr>
          <w:p w14:paraId="754F35BD" w14:textId="77777777" w:rsidR="00B6234E" w:rsidRDefault="0089038A" w:rsidP="00A1315A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B6234E" w:rsidRPr="00022B28">
              <w:rPr>
                <w:sz w:val="26"/>
              </w:rPr>
              <w:t>UBND TỈNH ĐỒNG THÁP</w:t>
            </w:r>
          </w:p>
          <w:p w14:paraId="18282120" w14:textId="3B88C915" w:rsidR="00950236" w:rsidRPr="00022B28" w:rsidRDefault="00950236" w:rsidP="00A1315A">
            <w:pPr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43A64D" wp14:editId="0C382E99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205740</wp:posOffset>
                      </wp:positionV>
                      <wp:extent cx="356235" cy="0"/>
                      <wp:effectExtent l="0" t="0" r="2476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6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E7FD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16.2pt" to="102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"/>
                  </w:pict>
                </mc:Fallback>
              </mc:AlternateContent>
            </w:r>
            <w:r w:rsidRPr="00022B28">
              <w:rPr>
                <w:b/>
                <w:sz w:val="26"/>
              </w:rPr>
              <w:t>SỞ Y TẾ</w:t>
            </w:r>
          </w:p>
        </w:tc>
        <w:tc>
          <w:tcPr>
            <w:tcW w:w="5669" w:type="dxa"/>
          </w:tcPr>
          <w:p w14:paraId="17981BE5" w14:textId="77777777" w:rsidR="00B6234E" w:rsidRDefault="00B6234E" w:rsidP="00B6234E">
            <w:pPr>
              <w:rPr>
                <w:b/>
                <w:sz w:val="26"/>
              </w:rPr>
            </w:pPr>
            <w:r w:rsidRPr="00022B28">
              <w:rPr>
                <w:b/>
                <w:sz w:val="26"/>
              </w:rPr>
              <w:t>CỘNG HÒA XÃ HỘI CHỦ NGHĨA VIỆT NAM</w:t>
            </w:r>
          </w:p>
          <w:p w14:paraId="568B8458" w14:textId="47159A55" w:rsidR="00950236" w:rsidRPr="00950236" w:rsidRDefault="00950236" w:rsidP="0095023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ABF682" wp14:editId="48C45775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212090</wp:posOffset>
                      </wp:positionV>
                      <wp:extent cx="2129790" cy="0"/>
                      <wp:effectExtent l="10160" t="8255" r="12700" b="10795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9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E686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pt,16.7pt" to="219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"/>
                  </w:pict>
                </mc:Fallback>
              </mc:AlternateContent>
            </w:r>
            <w:proofErr w:type="spellStart"/>
            <w:r w:rsidRPr="00022B28">
              <w:rPr>
                <w:b/>
                <w:sz w:val="28"/>
                <w:szCs w:val="28"/>
              </w:rPr>
              <w:t>Độc</w:t>
            </w:r>
            <w:proofErr w:type="spellEnd"/>
            <w:r w:rsidRPr="00022B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2B28">
              <w:rPr>
                <w:b/>
                <w:sz w:val="28"/>
                <w:szCs w:val="28"/>
              </w:rPr>
              <w:t>lập</w:t>
            </w:r>
            <w:proofErr w:type="spellEnd"/>
            <w:r w:rsidRPr="00022B2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022B28">
              <w:rPr>
                <w:b/>
                <w:sz w:val="28"/>
                <w:szCs w:val="28"/>
              </w:rPr>
              <w:t>Tự</w:t>
            </w:r>
            <w:proofErr w:type="spellEnd"/>
            <w:r w:rsidRPr="00022B2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022B28">
              <w:rPr>
                <w:b/>
                <w:sz w:val="28"/>
                <w:szCs w:val="28"/>
              </w:rPr>
              <w:t>Hạnh</w:t>
            </w:r>
            <w:proofErr w:type="spellEnd"/>
            <w:r w:rsidRPr="00022B28">
              <w:rPr>
                <w:b/>
                <w:sz w:val="28"/>
                <w:szCs w:val="28"/>
              </w:rPr>
              <w:t xml:space="preserve"> phúc</w:t>
            </w:r>
          </w:p>
        </w:tc>
      </w:tr>
      <w:tr w:rsidR="00B6234E" w:rsidRPr="00022B28" w14:paraId="288C6116" w14:textId="77777777" w:rsidTr="00C471AF">
        <w:trPr>
          <w:trHeight w:val="411"/>
          <w:jc w:val="center"/>
        </w:trPr>
        <w:tc>
          <w:tcPr>
            <w:tcW w:w="3686" w:type="dxa"/>
          </w:tcPr>
          <w:p w14:paraId="64B018F8" w14:textId="73CBE956" w:rsidR="00B6234E" w:rsidRPr="00950236" w:rsidRDefault="00B6234E" w:rsidP="00950236">
            <w:pPr>
              <w:jc w:val="center"/>
              <w:rPr>
                <w:sz w:val="26"/>
              </w:rPr>
            </w:pPr>
            <w:proofErr w:type="spellStart"/>
            <w:r w:rsidRPr="00022B28">
              <w:rPr>
                <w:sz w:val="26"/>
              </w:rPr>
              <w:t>Số</w:t>
            </w:r>
            <w:proofErr w:type="spellEnd"/>
            <w:r w:rsidRPr="00022B28">
              <w:rPr>
                <w:sz w:val="26"/>
              </w:rPr>
              <w:t xml:space="preserve">:    </w:t>
            </w:r>
            <w:r w:rsidR="00546972">
              <w:rPr>
                <w:sz w:val="26"/>
              </w:rPr>
              <w:t xml:space="preserve">  </w:t>
            </w:r>
            <w:r w:rsidRPr="00022B28">
              <w:rPr>
                <w:sz w:val="26"/>
              </w:rPr>
              <w:t xml:space="preserve">     /SYT-</w:t>
            </w:r>
            <w:r w:rsidR="00CA0689">
              <w:rPr>
                <w:sz w:val="26"/>
              </w:rPr>
              <w:t>KHTC</w:t>
            </w:r>
          </w:p>
        </w:tc>
        <w:tc>
          <w:tcPr>
            <w:tcW w:w="5669" w:type="dxa"/>
          </w:tcPr>
          <w:p w14:paraId="639A1109" w14:textId="67492EB5" w:rsidR="00B6234E" w:rsidRPr="00950236" w:rsidRDefault="00B6234E" w:rsidP="00950236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022B28">
              <w:rPr>
                <w:i/>
                <w:sz w:val="28"/>
                <w:szCs w:val="28"/>
              </w:rPr>
              <w:t>Đồng</w:t>
            </w:r>
            <w:proofErr w:type="spellEnd"/>
            <w:r w:rsidRPr="00022B2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2B28">
              <w:rPr>
                <w:i/>
                <w:sz w:val="28"/>
                <w:szCs w:val="28"/>
              </w:rPr>
              <w:t>Tháp</w:t>
            </w:r>
            <w:proofErr w:type="spellEnd"/>
            <w:r w:rsidRPr="00022B28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022B28">
              <w:rPr>
                <w:i/>
                <w:sz w:val="28"/>
                <w:szCs w:val="28"/>
              </w:rPr>
              <w:t>ngày</w:t>
            </w:r>
            <w:proofErr w:type="spellEnd"/>
            <w:r w:rsidRPr="00022B28">
              <w:rPr>
                <w:i/>
                <w:sz w:val="28"/>
                <w:szCs w:val="28"/>
              </w:rPr>
              <w:t xml:space="preserve">     </w:t>
            </w:r>
            <w:r w:rsidR="00546972">
              <w:rPr>
                <w:i/>
                <w:sz w:val="28"/>
                <w:szCs w:val="28"/>
              </w:rPr>
              <w:t xml:space="preserve"> </w:t>
            </w:r>
            <w:r w:rsidRPr="00022B28">
              <w:rPr>
                <w:i/>
                <w:sz w:val="28"/>
                <w:szCs w:val="28"/>
              </w:rPr>
              <w:t xml:space="preserve">  </w:t>
            </w:r>
            <w:proofErr w:type="spellStart"/>
            <w:r w:rsidRPr="00022B28">
              <w:rPr>
                <w:i/>
                <w:sz w:val="28"/>
                <w:szCs w:val="28"/>
              </w:rPr>
              <w:t>tháng</w:t>
            </w:r>
            <w:proofErr w:type="spellEnd"/>
            <w:r w:rsidRPr="00022B28">
              <w:rPr>
                <w:i/>
                <w:sz w:val="28"/>
                <w:szCs w:val="28"/>
              </w:rPr>
              <w:t xml:space="preserve"> </w:t>
            </w:r>
            <w:r w:rsidR="00950236">
              <w:rPr>
                <w:i/>
                <w:sz w:val="28"/>
                <w:szCs w:val="28"/>
              </w:rPr>
              <w:t>4</w:t>
            </w:r>
            <w:r w:rsidR="000A22F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0A22F4">
              <w:rPr>
                <w:i/>
                <w:sz w:val="28"/>
                <w:szCs w:val="28"/>
              </w:rPr>
              <w:t>năm</w:t>
            </w:r>
            <w:proofErr w:type="spellEnd"/>
            <w:r w:rsidR="000A22F4">
              <w:rPr>
                <w:i/>
                <w:sz w:val="28"/>
                <w:szCs w:val="28"/>
              </w:rPr>
              <w:t xml:space="preserve"> 20</w:t>
            </w:r>
            <w:r w:rsidR="004B008C">
              <w:rPr>
                <w:i/>
                <w:sz w:val="28"/>
                <w:szCs w:val="28"/>
              </w:rPr>
              <w:t>2</w:t>
            </w:r>
            <w:r w:rsidR="00D805FE">
              <w:rPr>
                <w:i/>
                <w:sz w:val="28"/>
                <w:szCs w:val="28"/>
              </w:rPr>
              <w:t>6</w:t>
            </w:r>
          </w:p>
        </w:tc>
      </w:tr>
      <w:tr w:rsidR="00950236" w:rsidRPr="00022B28" w14:paraId="19378834" w14:textId="77777777" w:rsidTr="00C471AF">
        <w:trPr>
          <w:trHeight w:val="1145"/>
          <w:jc w:val="center"/>
        </w:trPr>
        <w:tc>
          <w:tcPr>
            <w:tcW w:w="3686" w:type="dxa"/>
          </w:tcPr>
          <w:p w14:paraId="3DCAABCA" w14:textId="0932BB19" w:rsidR="00950236" w:rsidRPr="00022B28" w:rsidRDefault="00950236" w:rsidP="00A1315A">
            <w:pPr>
              <w:jc w:val="center"/>
              <w:rPr>
                <w:sz w:val="26"/>
              </w:rPr>
            </w:pPr>
            <w:r w:rsidRPr="00950236">
              <w:rPr>
                <w:sz w:val="26"/>
                <w:szCs w:val="26"/>
              </w:rPr>
              <w:t xml:space="preserve">V/v </w:t>
            </w:r>
            <w:proofErr w:type="spellStart"/>
            <w:r w:rsidRPr="00950236">
              <w:rPr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95023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50236">
              <w:rPr>
                <w:sz w:val="26"/>
                <w:szCs w:val="26"/>
                <w:shd w:val="clear" w:color="auto" w:fill="FFFFFF"/>
              </w:rPr>
              <w:t>khai</w:t>
            </w:r>
            <w:proofErr w:type="spellEnd"/>
            <w:r w:rsidRPr="0095023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50236">
              <w:rPr>
                <w:sz w:val="26"/>
                <w:szCs w:val="26"/>
                <w:shd w:val="clear" w:color="auto" w:fill="FFFFFF"/>
              </w:rPr>
              <w:t>Kế</w:t>
            </w:r>
            <w:proofErr w:type="spellEnd"/>
            <w:r w:rsidRPr="0095023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50236">
              <w:rPr>
                <w:sz w:val="26"/>
                <w:szCs w:val="26"/>
                <w:shd w:val="clear" w:color="auto" w:fill="FFFFFF"/>
              </w:rPr>
              <w:t>hoạch</w:t>
            </w:r>
            <w:proofErr w:type="spellEnd"/>
            <w:r w:rsidRPr="0095023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50236">
              <w:rPr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950236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B565D8">
              <w:rPr>
                <w:sz w:val="26"/>
                <w:szCs w:val="26"/>
                <w:shd w:val="clear" w:color="auto" w:fill="FFFFFF"/>
              </w:rPr>
              <w:t>97</w:t>
            </w:r>
            <w:r w:rsidRPr="00950236">
              <w:rPr>
                <w:sz w:val="26"/>
                <w:szCs w:val="26"/>
                <w:shd w:val="clear" w:color="auto" w:fill="FFFFFF"/>
              </w:rPr>
              <w:t xml:space="preserve">/KH-UBND </w:t>
            </w:r>
            <w:proofErr w:type="spellStart"/>
            <w:r w:rsidR="00B565D8">
              <w:rPr>
                <w:sz w:val="26"/>
                <w:szCs w:val="26"/>
                <w:shd w:val="clear" w:color="auto" w:fill="FFFFFF"/>
              </w:rPr>
              <w:t>ngày</w:t>
            </w:r>
            <w:proofErr w:type="spellEnd"/>
            <w:r w:rsidR="00B565D8">
              <w:rPr>
                <w:sz w:val="26"/>
                <w:szCs w:val="26"/>
                <w:shd w:val="clear" w:color="auto" w:fill="FFFFFF"/>
              </w:rPr>
              <w:t xml:space="preserve"> 28/01/2026 </w:t>
            </w:r>
            <w:proofErr w:type="spellStart"/>
            <w:r w:rsidRPr="00950236">
              <w:rPr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950236">
              <w:rPr>
                <w:sz w:val="26"/>
                <w:szCs w:val="26"/>
                <w:shd w:val="clear" w:color="auto" w:fill="FFFFFF"/>
              </w:rPr>
              <w:t xml:space="preserve"> UBND tỉnh</w:t>
            </w:r>
          </w:p>
        </w:tc>
        <w:tc>
          <w:tcPr>
            <w:tcW w:w="5669" w:type="dxa"/>
          </w:tcPr>
          <w:p w14:paraId="232D3ADA" w14:textId="77777777" w:rsidR="00950236" w:rsidRPr="00022B28" w:rsidRDefault="00950236" w:rsidP="00022B28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2C75422A" w14:textId="77777777" w:rsidR="00B6234E" w:rsidRPr="00DC4BD3" w:rsidRDefault="00B6234E" w:rsidP="00404EB3">
      <w:pPr>
        <w:rPr>
          <w:sz w:val="28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823"/>
        <w:gridCol w:w="5249"/>
      </w:tblGrid>
      <w:tr w:rsidR="001E1153" w:rsidRPr="00EB06EB" w14:paraId="58E87BB4" w14:textId="77777777" w:rsidTr="00950236">
        <w:tc>
          <w:tcPr>
            <w:tcW w:w="3823" w:type="dxa"/>
          </w:tcPr>
          <w:p w14:paraId="29780F70" w14:textId="77777777" w:rsidR="001E1153" w:rsidRPr="00022B28" w:rsidRDefault="001E1153" w:rsidP="00022B28">
            <w:pPr>
              <w:jc w:val="right"/>
              <w:rPr>
                <w:sz w:val="28"/>
                <w:szCs w:val="28"/>
              </w:rPr>
            </w:pPr>
            <w:r w:rsidRPr="00022B28">
              <w:rPr>
                <w:sz w:val="28"/>
                <w:szCs w:val="28"/>
              </w:rPr>
              <w:t xml:space="preserve">                           </w:t>
            </w:r>
            <w:proofErr w:type="spellStart"/>
            <w:r w:rsidRPr="00022B28">
              <w:rPr>
                <w:sz w:val="28"/>
                <w:szCs w:val="28"/>
              </w:rPr>
              <w:t>Kính</w:t>
            </w:r>
            <w:proofErr w:type="spellEnd"/>
            <w:r w:rsidRPr="00022B28">
              <w:rPr>
                <w:sz w:val="28"/>
                <w:szCs w:val="28"/>
              </w:rPr>
              <w:t xml:space="preserve"> </w:t>
            </w:r>
            <w:proofErr w:type="spellStart"/>
            <w:r w:rsidRPr="00022B28">
              <w:rPr>
                <w:sz w:val="28"/>
                <w:szCs w:val="28"/>
              </w:rPr>
              <w:t>gửi</w:t>
            </w:r>
            <w:proofErr w:type="spellEnd"/>
            <w:r w:rsidRPr="00022B28">
              <w:rPr>
                <w:sz w:val="28"/>
                <w:szCs w:val="28"/>
              </w:rPr>
              <w:t>:</w:t>
            </w:r>
          </w:p>
        </w:tc>
        <w:tc>
          <w:tcPr>
            <w:tcW w:w="5249" w:type="dxa"/>
          </w:tcPr>
          <w:p w14:paraId="3D1FC714" w14:textId="77777777" w:rsidR="00950236" w:rsidRDefault="00950236" w:rsidP="00493CAA">
            <w:pPr>
              <w:tabs>
                <w:tab w:val="left" w:pos="225"/>
              </w:tabs>
              <w:ind w:left="39" w:hanging="39"/>
              <w:rPr>
                <w:sz w:val="28"/>
                <w:szCs w:val="28"/>
              </w:rPr>
            </w:pPr>
          </w:p>
          <w:p w14:paraId="34F32AB6" w14:textId="225EBADE" w:rsidR="00A1315A" w:rsidRDefault="00404EB3" w:rsidP="00493CAA">
            <w:pPr>
              <w:pStyle w:val="ListParagraph"/>
              <w:numPr>
                <w:ilvl w:val="0"/>
                <w:numId w:val="3"/>
              </w:numPr>
              <w:tabs>
                <w:tab w:val="left" w:pos="181"/>
              </w:tabs>
              <w:ind w:left="-102" w:firstLine="0"/>
              <w:rPr>
                <w:sz w:val="28"/>
                <w:szCs w:val="28"/>
              </w:rPr>
            </w:pPr>
            <w:r w:rsidRPr="00950236">
              <w:rPr>
                <w:sz w:val="28"/>
                <w:szCs w:val="28"/>
              </w:rPr>
              <w:t xml:space="preserve">Các </w:t>
            </w:r>
            <w:proofErr w:type="spellStart"/>
            <w:r w:rsidR="00950236">
              <w:rPr>
                <w:sz w:val="28"/>
                <w:szCs w:val="28"/>
              </w:rPr>
              <w:t>Đ</w:t>
            </w:r>
            <w:r w:rsidRPr="00950236">
              <w:rPr>
                <w:sz w:val="28"/>
                <w:szCs w:val="28"/>
              </w:rPr>
              <w:t>ơn</w:t>
            </w:r>
            <w:proofErr w:type="spellEnd"/>
            <w:r w:rsidRPr="00950236">
              <w:rPr>
                <w:sz w:val="28"/>
                <w:szCs w:val="28"/>
              </w:rPr>
              <w:t xml:space="preserve"> </w:t>
            </w:r>
            <w:proofErr w:type="spellStart"/>
            <w:r w:rsidRPr="00950236">
              <w:rPr>
                <w:sz w:val="28"/>
                <w:szCs w:val="28"/>
              </w:rPr>
              <w:t>vị</w:t>
            </w:r>
            <w:proofErr w:type="spellEnd"/>
            <w:r w:rsidRPr="00950236">
              <w:rPr>
                <w:sz w:val="28"/>
                <w:szCs w:val="28"/>
              </w:rPr>
              <w:t xml:space="preserve"> </w:t>
            </w:r>
            <w:proofErr w:type="spellStart"/>
            <w:r w:rsidRPr="00950236">
              <w:rPr>
                <w:sz w:val="28"/>
                <w:szCs w:val="28"/>
              </w:rPr>
              <w:t>trực</w:t>
            </w:r>
            <w:proofErr w:type="spellEnd"/>
            <w:r w:rsidRPr="00950236">
              <w:rPr>
                <w:sz w:val="28"/>
                <w:szCs w:val="28"/>
              </w:rPr>
              <w:t xml:space="preserve"> </w:t>
            </w:r>
            <w:proofErr w:type="spellStart"/>
            <w:r w:rsidRPr="00950236">
              <w:rPr>
                <w:sz w:val="28"/>
                <w:szCs w:val="28"/>
              </w:rPr>
              <w:t>thuộc</w:t>
            </w:r>
            <w:proofErr w:type="spellEnd"/>
            <w:r w:rsidRPr="00950236">
              <w:rPr>
                <w:sz w:val="28"/>
                <w:szCs w:val="28"/>
              </w:rPr>
              <w:t xml:space="preserve"> </w:t>
            </w:r>
            <w:proofErr w:type="spellStart"/>
            <w:r w:rsidR="009C26C9" w:rsidRPr="00950236">
              <w:rPr>
                <w:sz w:val="28"/>
                <w:szCs w:val="28"/>
              </w:rPr>
              <w:t>Sở</w:t>
            </w:r>
            <w:proofErr w:type="spellEnd"/>
            <w:r w:rsidR="00950236">
              <w:rPr>
                <w:sz w:val="28"/>
                <w:szCs w:val="28"/>
              </w:rPr>
              <w:t>;</w:t>
            </w:r>
          </w:p>
          <w:p w14:paraId="2E38ECFD" w14:textId="08F9A214" w:rsidR="00950236" w:rsidRPr="00950236" w:rsidRDefault="00950236" w:rsidP="00493CAA">
            <w:pPr>
              <w:pStyle w:val="ListParagraph"/>
              <w:numPr>
                <w:ilvl w:val="0"/>
                <w:numId w:val="3"/>
              </w:numPr>
              <w:tabs>
                <w:tab w:val="left" w:pos="181"/>
              </w:tabs>
              <w:ind w:left="-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Các </w:t>
            </w:r>
            <w:proofErr w:type="spellStart"/>
            <w:r>
              <w:rPr>
                <w:sz w:val="28"/>
                <w:szCs w:val="28"/>
              </w:rPr>
              <w:t>Bệnh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69DE8167" w14:textId="77777777" w:rsidR="003E33AF" w:rsidRDefault="003E33AF" w:rsidP="000C7FC4">
      <w:pPr>
        <w:widowControl w:val="0"/>
        <w:spacing w:before="120" w:after="120"/>
        <w:ind w:firstLine="720"/>
        <w:jc w:val="both"/>
        <w:rPr>
          <w:sz w:val="28"/>
          <w:szCs w:val="28"/>
        </w:rPr>
      </w:pPr>
    </w:p>
    <w:p w14:paraId="2E510F77" w14:textId="517A76D4" w:rsidR="00B565D8" w:rsidRPr="00B565D8" w:rsidRDefault="00B565D8" w:rsidP="000C7FC4">
      <w:pPr>
        <w:widowControl w:val="0"/>
        <w:spacing w:before="120" w:after="120"/>
        <w:ind w:firstLine="720"/>
        <w:jc w:val="both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Công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bookmarkStart w:id="0" w:name="_Hlk226012413"/>
      <w:r w:rsidRPr="00B565D8">
        <w:rPr>
          <w:sz w:val="28"/>
          <w:szCs w:val="28"/>
        </w:rPr>
        <w:t>2384/STC-DN&amp;KTTT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01/4/2026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Tài </w:t>
      </w:r>
      <w:proofErr w:type="spellStart"/>
      <w:r>
        <w:rPr>
          <w:sz w:val="28"/>
          <w:szCs w:val="28"/>
        </w:rPr>
        <w:t>chính</w:t>
      </w:r>
      <w:bookmarkEnd w:id="0"/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565D8">
        <w:rPr>
          <w:sz w:val="28"/>
          <w:szCs w:val="28"/>
        </w:rPr>
        <w:t>triển</w:t>
      </w:r>
      <w:proofErr w:type="spellEnd"/>
      <w:r w:rsidRPr="00B565D8">
        <w:rPr>
          <w:sz w:val="28"/>
          <w:szCs w:val="28"/>
        </w:rPr>
        <w:t xml:space="preserve"> </w:t>
      </w:r>
      <w:proofErr w:type="spellStart"/>
      <w:r w:rsidRPr="00B565D8">
        <w:rPr>
          <w:sz w:val="28"/>
          <w:szCs w:val="28"/>
        </w:rPr>
        <w:t>khai</w:t>
      </w:r>
      <w:proofErr w:type="spellEnd"/>
      <w:r w:rsidRPr="00B565D8">
        <w:rPr>
          <w:sz w:val="28"/>
          <w:szCs w:val="28"/>
        </w:rPr>
        <w:t xml:space="preserve"> </w:t>
      </w:r>
      <w:proofErr w:type="spellStart"/>
      <w:r w:rsidRPr="00B565D8">
        <w:rPr>
          <w:sz w:val="28"/>
          <w:szCs w:val="28"/>
        </w:rPr>
        <w:t>thực</w:t>
      </w:r>
      <w:proofErr w:type="spellEnd"/>
      <w:r w:rsidRPr="00B565D8">
        <w:rPr>
          <w:sz w:val="28"/>
          <w:szCs w:val="28"/>
        </w:rPr>
        <w:t xml:space="preserve"> </w:t>
      </w:r>
      <w:proofErr w:type="spellStart"/>
      <w:r w:rsidRPr="00B565D8">
        <w:rPr>
          <w:sz w:val="28"/>
          <w:szCs w:val="28"/>
        </w:rPr>
        <w:t>hiện</w:t>
      </w:r>
      <w:proofErr w:type="spellEnd"/>
      <w:r w:rsidRPr="00B565D8">
        <w:rPr>
          <w:sz w:val="28"/>
          <w:szCs w:val="28"/>
        </w:rPr>
        <w:t xml:space="preserve"> </w:t>
      </w:r>
      <w:proofErr w:type="spellStart"/>
      <w:r w:rsidRPr="00B565D8">
        <w:rPr>
          <w:sz w:val="28"/>
          <w:szCs w:val="28"/>
        </w:rPr>
        <w:t>Kế</w:t>
      </w:r>
      <w:proofErr w:type="spellEnd"/>
      <w:r w:rsidRPr="00B565D8">
        <w:rPr>
          <w:sz w:val="28"/>
          <w:szCs w:val="28"/>
        </w:rPr>
        <w:t xml:space="preserve"> </w:t>
      </w:r>
      <w:proofErr w:type="spellStart"/>
      <w:r w:rsidRPr="00B565D8">
        <w:rPr>
          <w:sz w:val="28"/>
          <w:szCs w:val="28"/>
        </w:rPr>
        <w:t>hoạch</w:t>
      </w:r>
      <w:proofErr w:type="spellEnd"/>
      <w:r w:rsidRPr="00B565D8">
        <w:rPr>
          <w:sz w:val="28"/>
          <w:szCs w:val="28"/>
        </w:rPr>
        <w:t xml:space="preserve"> </w:t>
      </w:r>
      <w:proofErr w:type="spellStart"/>
      <w:r w:rsidRPr="00B565D8">
        <w:rPr>
          <w:sz w:val="28"/>
          <w:szCs w:val="28"/>
        </w:rPr>
        <w:t>số</w:t>
      </w:r>
      <w:proofErr w:type="spellEnd"/>
      <w:r w:rsidRPr="00B565D8">
        <w:rPr>
          <w:sz w:val="28"/>
          <w:szCs w:val="28"/>
        </w:rPr>
        <w:t xml:space="preserve"> 97/KH-UBND </w:t>
      </w:r>
      <w:proofErr w:type="spellStart"/>
      <w:r w:rsidRPr="00B565D8">
        <w:rPr>
          <w:sz w:val="28"/>
          <w:szCs w:val="28"/>
        </w:rPr>
        <w:t>ngày</w:t>
      </w:r>
      <w:proofErr w:type="spellEnd"/>
      <w:r w:rsidRPr="00B565D8">
        <w:rPr>
          <w:sz w:val="28"/>
          <w:szCs w:val="28"/>
        </w:rPr>
        <w:t xml:space="preserve"> 28/01/2026 </w:t>
      </w:r>
      <w:proofErr w:type="spellStart"/>
      <w:r w:rsidRPr="00B565D8">
        <w:rPr>
          <w:spacing w:val="-4"/>
          <w:sz w:val="28"/>
          <w:szCs w:val="28"/>
        </w:rPr>
        <w:t>của</w:t>
      </w:r>
      <w:proofErr w:type="spellEnd"/>
      <w:r w:rsidRPr="00B565D8">
        <w:rPr>
          <w:spacing w:val="-4"/>
          <w:sz w:val="28"/>
          <w:szCs w:val="28"/>
        </w:rPr>
        <w:t xml:space="preserve"> UBND </w:t>
      </w:r>
      <w:proofErr w:type="spellStart"/>
      <w:r w:rsidRPr="00B565D8">
        <w:rPr>
          <w:spacing w:val="-4"/>
          <w:sz w:val="28"/>
          <w:szCs w:val="28"/>
        </w:rPr>
        <w:t>tỉnh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về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thực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hiện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Nghị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quyết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số</w:t>
      </w:r>
      <w:proofErr w:type="spellEnd"/>
      <w:r w:rsidRPr="00B565D8">
        <w:rPr>
          <w:spacing w:val="-4"/>
          <w:sz w:val="28"/>
          <w:szCs w:val="28"/>
        </w:rPr>
        <w:t xml:space="preserve"> 138/NQ-CP </w:t>
      </w:r>
      <w:proofErr w:type="spellStart"/>
      <w:r w:rsidRPr="00B565D8">
        <w:rPr>
          <w:spacing w:val="-4"/>
          <w:sz w:val="28"/>
          <w:szCs w:val="28"/>
        </w:rPr>
        <w:t>ngày</w:t>
      </w:r>
      <w:proofErr w:type="spellEnd"/>
      <w:r w:rsidRPr="00B565D8">
        <w:rPr>
          <w:spacing w:val="-4"/>
          <w:sz w:val="28"/>
          <w:szCs w:val="28"/>
        </w:rPr>
        <w:t xml:space="preserve"> 16/5/2025, </w:t>
      </w:r>
      <w:proofErr w:type="spellStart"/>
      <w:r w:rsidRPr="00B565D8">
        <w:rPr>
          <w:spacing w:val="-4"/>
          <w:sz w:val="28"/>
          <w:szCs w:val="28"/>
        </w:rPr>
        <w:t>Nghị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quyết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số</w:t>
      </w:r>
      <w:proofErr w:type="spellEnd"/>
      <w:r w:rsidRPr="00B565D8">
        <w:rPr>
          <w:spacing w:val="-4"/>
          <w:sz w:val="28"/>
          <w:szCs w:val="28"/>
        </w:rPr>
        <w:t xml:space="preserve"> 139/NQ-CP </w:t>
      </w:r>
      <w:proofErr w:type="spellStart"/>
      <w:r w:rsidRPr="00B565D8">
        <w:rPr>
          <w:spacing w:val="-4"/>
          <w:sz w:val="28"/>
          <w:szCs w:val="28"/>
        </w:rPr>
        <w:t>ngày</w:t>
      </w:r>
      <w:proofErr w:type="spellEnd"/>
      <w:r w:rsidRPr="00B565D8">
        <w:rPr>
          <w:spacing w:val="-4"/>
          <w:sz w:val="28"/>
          <w:szCs w:val="28"/>
        </w:rPr>
        <w:t xml:space="preserve"> 17/5/2025 </w:t>
      </w:r>
      <w:proofErr w:type="spellStart"/>
      <w:r w:rsidRPr="00B565D8">
        <w:rPr>
          <w:spacing w:val="-4"/>
          <w:sz w:val="28"/>
          <w:szCs w:val="28"/>
        </w:rPr>
        <w:t>của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Chính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phủ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và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Kế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hoạch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số</w:t>
      </w:r>
      <w:proofErr w:type="spellEnd"/>
      <w:r w:rsidRPr="00B565D8">
        <w:rPr>
          <w:spacing w:val="-4"/>
          <w:sz w:val="28"/>
          <w:szCs w:val="28"/>
        </w:rPr>
        <w:t xml:space="preserve"> 12-KH/TU </w:t>
      </w:r>
      <w:proofErr w:type="spellStart"/>
      <w:r w:rsidRPr="00B565D8">
        <w:rPr>
          <w:spacing w:val="-4"/>
          <w:sz w:val="28"/>
          <w:szCs w:val="28"/>
        </w:rPr>
        <w:t>ngày</w:t>
      </w:r>
      <w:proofErr w:type="spellEnd"/>
      <w:r w:rsidRPr="00B565D8">
        <w:rPr>
          <w:spacing w:val="-4"/>
          <w:sz w:val="28"/>
          <w:szCs w:val="28"/>
        </w:rPr>
        <w:t xml:space="preserve"> 06/11/2025 </w:t>
      </w:r>
      <w:proofErr w:type="spellStart"/>
      <w:r w:rsidRPr="00B565D8">
        <w:rPr>
          <w:spacing w:val="-4"/>
          <w:sz w:val="28"/>
          <w:szCs w:val="28"/>
        </w:rPr>
        <w:t>của</w:t>
      </w:r>
      <w:proofErr w:type="spellEnd"/>
      <w:r w:rsidRPr="00B565D8">
        <w:rPr>
          <w:spacing w:val="-4"/>
          <w:sz w:val="28"/>
          <w:szCs w:val="28"/>
        </w:rPr>
        <w:t xml:space="preserve"> Ban Thường </w:t>
      </w:r>
      <w:proofErr w:type="spellStart"/>
      <w:r w:rsidRPr="00B565D8">
        <w:rPr>
          <w:spacing w:val="-4"/>
          <w:sz w:val="28"/>
          <w:szCs w:val="28"/>
        </w:rPr>
        <w:t>vụ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Tỉnh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ủy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về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thực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hiện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Nghị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quyết</w:t>
      </w:r>
      <w:proofErr w:type="spellEnd"/>
      <w:r w:rsidRPr="00B565D8">
        <w:rPr>
          <w:spacing w:val="-4"/>
          <w:sz w:val="28"/>
          <w:szCs w:val="28"/>
        </w:rPr>
        <w:t xml:space="preserve"> </w:t>
      </w:r>
      <w:proofErr w:type="spellStart"/>
      <w:r w:rsidRPr="00B565D8">
        <w:rPr>
          <w:spacing w:val="-4"/>
          <w:sz w:val="28"/>
          <w:szCs w:val="28"/>
        </w:rPr>
        <w:t>số</w:t>
      </w:r>
      <w:proofErr w:type="spellEnd"/>
      <w:r w:rsidRPr="00B565D8">
        <w:rPr>
          <w:spacing w:val="-4"/>
          <w:sz w:val="28"/>
          <w:szCs w:val="28"/>
        </w:rPr>
        <w:t xml:space="preserve"> 68-NQ/TW;</w:t>
      </w:r>
    </w:p>
    <w:p w14:paraId="4FACCF66" w14:textId="3CE25772" w:rsidR="000905AB" w:rsidRPr="003E33AF" w:rsidRDefault="00404EB3" w:rsidP="000C7FC4">
      <w:pPr>
        <w:widowControl w:val="0"/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3E33AF">
        <w:rPr>
          <w:sz w:val="28"/>
          <w:szCs w:val="28"/>
        </w:rPr>
        <w:t>Sở</w:t>
      </w:r>
      <w:proofErr w:type="spellEnd"/>
      <w:r w:rsidRPr="003E33AF">
        <w:rPr>
          <w:sz w:val="28"/>
          <w:szCs w:val="28"/>
        </w:rPr>
        <w:t xml:space="preserve"> Y </w:t>
      </w:r>
      <w:proofErr w:type="spellStart"/>
      <w:r w:rsidRPr="003E33AF">
        <w:rPr>
          <w:sz w:val="28"/>
          <w:szCs w:val="28"/>
        </w:rPr>
        <w:t>tế</w:t>
      </w:r>
      <w:proofErr w:type="spellEnd"/>
      <w:r w:rsidRPr="003E33AF">
        <w:rPr>
          <w:sz w:val="28"/>
          <w:szCs w:val="28"/>
        </w:rPr>
        <w:t xml:space="preserve"> </w:t>
      </w:r>
      <w:proofErr w:type="spellStart"/>
      <w:r w:rsidRPr="003E33AF">
        <w:rPr>
          <w:sz w:val="28"/>
          <w:szCs w:val="28"/>
        </w:rPr>
        <w:t>triển</w:t>
      </w:r>
      <w:proofErr w:type="spellEnd"/>
      <w:r w:rsidR="00656772">
        <w:rPr>
          <w:sz w:val="28"/>
          <w:szCs w:val="28"/>
        </w:rPr>
        <w:t xml:space="preserve"> </w:t>
      </w:r>
      <w:proofErr w:type="spellStart"/>
      <w:r w:rsidR="00656772">
        <w:rPr>
          <w:sz w:val="28"/>
          <w:szCs w:val="28"/>
        </w:rPr>
        <w:t>khai</w:t>
      </w:r>
      <w:proofErr w:type="spellEnd"/>
      <w:r w:rsidRPr="003E33AF">
        <w:rPr>
          <w:sz w:val="28"/>
          <w:szCs w:val="28"/>
        </w:rPr>
        <w:t xml:space="preserve"> </w:t>
      </w:r>
      <w:proofErr w:type="spellStart"/>
      <w:r w:rsidR="00790A75">
        <w:rPr>
          <w:sz w:val="28"/>
          <w:szCs w:val="28"/>
        </w:rPr>
        <w:t>nội</w:t>
      </w:r>
      <w:proofErr w:type="spellEnd"/>
      <w:r w:rsidR="00790A75">
        <w:rPr>
          <w:sz w:val="28"/>
          <w:szCs w:val="28"/>
        </w:rPr>
        <w:t xml:space="preserve"> dung </w:t>
      </w:r>
      <w:proofErr w:type="spellStart"/>
      <w:r w:rsidR="00790A75" w:rsidRPr="00790A75">
        <w:rPr>
          <w:sz w:val="28"/>
          <w:szCs w:val="28"/>
        </w:rPr>
        <w:t>Kế</w:t>
      </w:r>
      <w:proofErr w:type="spellEnd"/>
      <w:r w:rsidR="00790A75" w:rsidRPr="00790A75">
        <w:rPr>
          <w:sz w:val="28"/>
          <w:szCs w:val="28"/>
        </w:rPr>
        <w:t xml:space="preserve"> </w:t>
      </w:r>
      <w:proofErr w:type="spellStart"/>
      <w:r w:rsidR="00790A75" w:rsidRPr="00790A75">
        <w:rPr>
          <w:sz w:val="28"/>
          <w:szCs w:val="28"/>
        </w:rPr>
        <w:t>hoạch</w:t>
      </w:r>
      <w:proofErr w:type="spellEnd"/>
      <w:r w:rsidR="00790A75" w:rsidRPr="00790A75">
        <w:rPr>
          <w:sz w:val="28"/>
          <w:szCs w:val="28"/>
        </w:rPr>
        <w:t xml:space="preserve"> </w:t>
      </w:r>
      <w:proofErr w:type="spellStart"/>
      <w:r w:rsidR="00790A75" w:rsidRPr="00790A75">
        <w:rPr>
          <w:sz w:val="28"/>
          <w:szCs w:val="28"/>
        </w:rPr>
        <w:t>số</w:t>
      </w:r>
      <w:proofErr w:type="spellEnd"/>
      <w:r w:rsidR="00790A75" w:rsidRPr="00790A75">
        <w:rPr>
          <w:sz w:val="28"/>
          <w:szCs w:val="28"/>
        </w:rPr>
        <w:t xml:space="preserve"> </w:t>
      </w:r>
      <w:r w:rsidR="00B565D8" w:rsidRPr="00B565D8">
        <w:rPr>
          <w:sz w:val="28"/>
          <w:szCs w:val="28"/>
        </w:rPr>
        <w:t xml:space="preserve">97/KH-UBND </w:t>
      </w:r>
      <w:proofErr w:type="spellStart"/>
      <w:r w:rsidR="00B565D8" w:rsidRPr="00B565D8">
        <w:rPr>
          <w:sz w:val="28"/>
          <w:szCs w:val="28"/>
        </w:rPr>
        <w:t>ngày</w:t>
      </w:r>
      <w:proofErr w:type="spellEnd"/>
      <w:r w:rsidR="00B565D8" w:rsidRPr="00B565D8">
        <w:rPr>
          <w:sz w:val="28"/>
          <w:szCs w:val="28"/>
        </w:rPr>
        <w:t xml:space="preserve"> 28/01/2026 </w:t>
      </w:r>
      <w:proofErr w:type="spellStart"/>
      <w:r w:rsidR="00B565D8" w:rsidRPr="00B565D8">
        <w:rPr>
          <w:sz w:val="28"/>
          <w:szCs w:val="28"/>
        </w:rPr>
        <w:t>của</w:t>
      </w:r>
      <w:proofErr w:type="spellEnd"/>
      <w:r w:rsidR="00B565D8" w:rsidRPr="00B565D8">
        <w:rPr>
          <w:sz w:val="28"/>
          <w:szCs w:val="28"/>
        </w:rPr>
        <w:t xml:space="preserve"> UBND </w:t>
      </w:r>
      <w:proofErr w:type="spellStart"/>
      <w:r w:rsidR="00B565D8" w:rsidRPr="00B565D8">
        <w:rPr>
          <w:sz w:val="28"/>
          <w:szCs w:val="28"/>
        </w:rPr>
        <w:t>tỉnh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về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thực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hiện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Nghị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quyết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số</w:t>
      </w:r>
      <w:proofErr w:type="spellEnd"/>
      <w:r w:rsidR="00B565D8" w:rsidRPr="00B565D8">
        <w:rPr>
          <w:sz w:val="28"/>
          <w:szCs w:val="28"/>
        </w:rPr>
        <w:t xml:space="preserve"> 138/NQ-CP </w:t>
      </w:r>
      <w:proofErr w:type="spellStart"/>
      <w:r w:rsidR="00B565D8" w:rsidRPr="00B565D8">
        <w:rPr>
          <w:sz w:val="28"/>
          <w:szCs w:val="28"/>
        </w:rPr>
        <w:t>ngày</w:t>
      </w:r>
      <w:proofErr w:type="spellEnd"/>
      <w:r w:rsidR="00B565D8" w:rsidRPr="00B565D8">
        <w:rPr>
          <w:sz w:val="28"/>
          <w:szCs w:val="28"/>
        </w:rPr>
        <w:t xml:space="preserve"> 16/5/2025, </w:t>
      </w:r>
      <w:proofErr w:type="spellStart"/>
      <w:r w:rsidR="00B565D8" w:rsidRPr="00B565D8">
        <w:rPr>
          <w:sz w:val="28"/>
          <w:szCs w:val="28"/>
        </w:rPr>
        <w:t>Nghị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quyết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số</w:t>
      </w:r>
      <w:proofErr w:type="spellEnd"/>
      <w:r w:rsidR="00B565D8" w:rsidRPr="00B565D8">
        <w:rPr>
          <w:sz w:val="28"/>
          <w:szCs w:val="28"/>
        </w:rPr>
        <w:t xml:space="preserve"> 139/NQ-CP </w:t>
      </w:r>
      <w:proofErr w:type="spellStart"/>
      <w:r w:rsidR="00B565D8" w:rsidRPr="00B565D8">
        <w:rPr>
          <w:sz w:val="28"/>
          <w:szCs w:val="28"/>
        </w:rPr>
        <w:t>ngày</w:t>
      </w:r>
      <w:proofErr w:type="spellEnd"/>
      <w:r w:rsidR="00B565D8" w:rsidRPr="00B565D8">
        <w:rPr>
          <w:sz w:val="28"/>
          <w:szCs w:val="28"/>
        </w:rPr>
        <w:t xml:space="preserve"> 17/5/2025 </w:t>
      </w:r>
      <w:proofErr w:type="spellStart"/>
      <w:r w:rsidR="00B565D8" w:rsidRPr="00B565D8">
        <w:rPr>
          <w:sz w:val="28"/>
          <w:szCs w:val="28"/>
        </w:rPr>
        <w:t>của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Chính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phủ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và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Kế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hoạch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số</w:t>
      </w:r>
      <w:proofErr w:type="spellEnd"/>
      <w:r w:rsidR="00B565D8" w:rsidRPr="00B565D8">
        <w:rPr>
          <w:sz w:val="28"/>
          <w:szCs w:val="28"/>
        </w:rPr>
        <w:t xml:space="preserve"> 12-KH/TU </w:t>
      </w:r>
      <w:proofErr w:type="spellStart"/>
      <w:r w:rsidR="00B565D8" w:rsidRPr="00B565D8">
        <w:rPr>
          <w:sz w:val="28"/>
          <w:szCs w:val="28"/>
        </w:rPr>
        <w:t>ngày</w:t>
      </w:r>
      <w:proofErr w:type="spellEnd"/>
      <w:r w:rsidR="00B565D8" w:rsidRPr="00B565D8">
        <w:rPr>
          <w:sz w:val="28"/>
          <w:szCs w:val="28"/>
        </w:rPr>
        <w:t xml:space="preserve"> 06/11/2025 </w:t>
      </w:r>
      <w:proofErr w:type="spellStart"/>
      <w:r w:rsidR="00B565D8" w:rsidRPr="00B565D8">
        <w:rPr>
          <w:sz w:val="28"/>
          <w:szCs w:val="28"/>
        </w:rPr>
        <w:t>của</w:t>
      </w:r>
      <w:proofErr w:type="spellEnd"/>
      <w:r w:rsidR="00B565D8" w:rsidRPr="00B565D8">
        <w:rPr>
          <w:sz w:val="28"/>
          <w:szCs w:val="28"/>
        </w:rPr>
        <w:t xml:space="preserve"> Ban Thường </w:t>
      </w:r>
      <w:proofErr w:type="spellStart"/>
      <w:r w:rsidR="00B565D8" w:rsidRPr="00B565D8">
        <w:rPr>
          <w:sz w:val="28"/>
          <w:szCs w:val="28"/>
        </w:rPr>
        <w:t>vụ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Tỉnh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ủy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về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thực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hiện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Nghị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quyết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B565D8" w:rsidRPr="00B565D8">
        <w:rPr>
          <w:sz w:val="28"/>
          <w:szCs w:val="28"/>
        </w:rPr>
        <w:t>số</w:t>
      </w:r>
      <w:proofErr w:type="spellEnd"/>
      <w:r w:rsidR="00B565D8" w:rsidRPr="00B565D8">
        <w:rPr>
          <w:sz w:val="28"/>
          <w:szCs w:val="28"/>
        </w:rPr>
        <w:t xml:space="preserve"> 68-NQ/TW</w:t>
      </w:r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ngày</w:t>
      </w:r>
      <w:proofErr w:type="spellEnd"/>
      <w:r w:rsidR="00C471AF">
        <w:rPr>
          <w:sz w:val="28"/>
          <w:szCs w:val="28"/>
        </w:rPr>
        <w:t xml:space="preserve"> 04/5/2025 </w:t>
      </w:r>
      <w:proofErr w:type="spellStart"/>
      <w:r w:rsidR="00C471AF">
        <w:rPr>
          <w:sz w:val="28"/>
          <w:szCs w:val="28"/>
        </w:rPr>
        <w:t>của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Bộ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Chính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trị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về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phát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triển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kinh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tế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tư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nhân</w:t>
      </w:r>
      <w:proofErr w:type="spellEnd"/>
      <w:r w:rsidR="00B565D8" w:rsidRPr="00B565D8">
        <w:rPr>
          <w:sz w:val="28"/>
          <w:szCs w:val="28"/>
        </w:rPr>
        <w:t xml:space="preserve"> </w:t>
      </w:r>
      <w:proofErr w:type="spellStart"/>
      <w:r w:rsidR="00790A75">
        <w:rPr>
          <w:sz w:val="28"/>
          <w:szCs w:val="28"/>
        </w:rPr>
        <w:t>đến</w:t>
      </w:r>
      <w:proofErr w:type="spellEnd"/>
      <w:r w:rsidR="00790A75">
        <w:rPr>
          <w:sz w:val="28"/>
          <w:szCs w:val="28"/>
        </w:rPr>
        <w:t xml:space="preserve"> </w:t>
      </w:r>
      <w:proofErr w:type="spellStart"/>
      <w:r w:rsidR="00790A75">
        <w:rPr>
          <w:sz w:val="28"/>
          <w:szCs w:val="28"/>
        </w:rPr>
        <w:t>các</w:t>
      </w:r>
      <w:proofErr w:type="spellEnd"/>
      <w:r w:rsidR="00790A75">
        <w:rPr>
          <w:sz w:val="28"/>
          <w:szCs w:val="28"/>
        </w:rPr>
        <w:t xml:space="preserve"> </w:t>
      </w:r>
      <w:proofErr w:type="spellStart"/>
      <w:r w:rsidR="00790A75">
        <w:rPr>
          <w:sz w:val="28"/>
          <w:szCs w:val="28"/>
        </w:rPr>
        <w:t>đơn</w:t>
      </w:r>
      <w:proofErr w:type="spellEnd"/>
      <w:r w:rsidR="00790A75">
        <w:rPr>
          <w:sz w:val="28"/>
          <w:szCs w:val="28"/>
        </w:rPr>
        <w:t xml:space="preserve"> </w:t>
      </w:r>
      <w:proofErr w:type="spellStart"/>
      <w:r w:rsidR="00790A75">
        <w:rPr>
          <w:sz w:val="28"/>
          <w:szCs w:val="28"/>
        </w:rPr>
        <w:t>vị</w:t>
      </w:r>
      <w:proofErr w:type="spellEnd"/>
      <w:r w:rsidR="00790A75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trực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thuộc</w:t>
      </w:r>
      <w:proofErr w:type="spellEnd"/>
      <w:r w:rsidR="00C471AF">
        <w:rPr>
          <w:sz w:val="28"/>
          <w:szCs w:val="28"/>
        </w:rPr>
        <w:t xml:space="preserve">, </w:t>
      </w:r>
      <w:proofErr w:type="spellStart"/>
      <w:r w:rsidR="00C471AF">
        <w:rPr>
          <w:sz w:val="28"/>
          <w:szCs w:val="28"/>
        </w:rPr>
        <w:t>các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Bệnh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viện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tư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nhân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trên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địa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bàn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tỉnh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790A75" w:rsidRPr="00790A75">
        <w:rPr>
          <w:sz w:val="28"/>
          <w:szCs w:val="28"/>
        </w:rPr>
        <w:t>để</w:t>
      </w:r>
      <w:proofErr w:type="spellEnd"/>
      <w:r w:rsidR="00790A75" w:rsidRPr="00790A75">
        <w:rPr>
          <w:sz w:val="28"/>
          <w:szCs w:val="28"/>
        </w:rPr>
        <w:t xml:space="preserve"> </w:t>
      </w:r>
      <w:proofErr w:type="spellStart"/>
      <w:r w:rsidR="00790A75" w:rsidRPr="00790A75">
        <w:rPr>
          <w:sz w:val="28"/>
          <w:szCs w:val="28"/>
        </w:rPr>
        <w:t>biết</w:t>
      </w:r>
      <w:proofErr w:type="spellEnd"/>
      <w:r w:rsidR="00790A75" w:rsidRPr="00790A75">
        <w:rPr>
          <w:sz w:val="28"/>
          <w:szCs w:val="28"/>
        </w:rPr>
        <w:t xml:space="preserve"> </w:t>
      </w:r>
      <w:proofErr w:type="spellStart"/>
      <w:r w:rsidR="00790A75" w:rsidRPr="00790A75">
        <w:rPr>
          <w:sz w:val="28"/>
          <w:szCs w:val="28"/>
        </w:rPr>
        <w:t>và</w:t>
      </w:r>
      <w:proofErr w:type="spellEnd"/>
      <w:r w:rsidR="00790A75" w:rsidRPr="00790A75">
        <w:rPr>
          <w:sz w:val="28"/>
          <w:szCs w:val="28"/>
        </w:rPr>
        <w:t xml:space="preserve"> </w:t>
      </w:r>
      <w:proofErr w:type="spellStart"/>
      <w:r w:rsidR="00790A75" w:rsidRPr="00790A75">
        <w:rPr>
          <w:sz w:val="28"/>
          <w:szCs w:val="28"/>
        </w:rPr>
        <w:t>tổ</w:t>
      </w:r>
      <w:proofErr w:type="spellEnd"/>
      <w:r w:rsidR="00790A75" w:rsidRPr="00790A75">
        <w:rPr>
          <w:sz w:val="28"/>
          <w:szCs w:val="28"/>
        </w:rPr>
        <w:t xml:space="preserve"> </w:t>
      </w:r>
      <w:proofErr w:type="spellStart"/>
      <w:r w:rsidR="00790A75" w:rsidRPr="00790A75">
        <w:rPr>
          <w:sz w:val="28"/>
          <w:szCs w:val="28"/>
        </w:rPr>
        <w:t>chức</w:t>
      </w:r>
      <w:proofErr w:type="spellEnd"/>
      <w:r w:rsidR="00790A75" w:rsidRPr="00790A75">
        <w:rPr>
          <w:sz w:val="28"/>
          <w:szCs w:val="28"/>
        </w:rPr>
        <w:t xml:space="preserve"> </w:t>
      </w:r>
      <w:proofErr w:type="spellStart"/>
      <w:r w:rsidR="00790A75" w:rsidRPr="00790A75">
        <w:rPr>
          <w:sz w:val="28"/>
          <w:szCs w:val="28"/>
        </w:rPr>
        <w:t>nghiên</w:t>
      </w:r>
      <w:proofErr w:type="spellEnd"/>
      <w:r w:rsidR="00790A75" w:rsidRPr="00790A75">
        <w:rPr>
          <w:sz w:val="28"/>
          <w:szCs w:val="28"/>
        </w:rPr>
        <w:t xml:space="preserve"> </w:t>
      </w:r>
      <w:proofErr w:type="spellStart"/>
      <w:r w:rsidR="00790A75" w:rsidRPr="00790A75">
        <w:rPr>
          <w:sz w:val="28"/>
          <w:szCs w:val="28"/>
        </w:rPr>
        <w:t>cứu</w:t>
      </w:r>
      <w:proofErr w:type="spellEnd"/>
      <w:r w:rsidR="00790A75" w:rsidRPr="00790A75">
        <w:rPr>
          <w:sz w:val="28"/>
          <w:szCs w:val="28"/>
        </w:rPr>
        <w:t xml:space="preserve">, </w:t>
      </w:r>
      <w:proofErr w:type="spellStart"/>
      <w:r w:rsidR="00790A75" w:rsidRPr="00790A75">
        <w:rPr>
          <w:sz w:val="28"/>
          <w:szCs w:val="28"/>
        </w:rPr>
        <w:t>thực</w:t>
      </w:r>
      <w:proofErr w:type="spellEnd"/>
      <w:r w:rsidR="00790A75" w:rsidRPr="00790A75">
        <w:rPr>
          <w:sz w:val="28"/>
          <w:szCs w:val="28"/>
        </w:rPr>
        <w:t xml:space="preserve"> </w:t>
      </w:r>
      <w:proofErr w:type="spellStart"/>
      <w:r w:rsidR="00790A75" w:rsidRPr="00790A75">
        <w:rPr>
          <w:sz w:val="28"/>
          <w:szCs w:val="28"/>
        </w:rPr>
        <w:t>hiện</w:t>
      </w:r>
      <w:proofErr w:type="spellEnd"/>
      <w:r w:rsidR="00C471AF">
        <w:rPr>
          <w:sz w:val="28"/>
          <w:szCs w:val="28"/>
        </w:rPr>
        <w:t xml:space="preserve"> (</w:t>
      </w:r>
      <w:proofErr w:type="spellStart"/>
      <w:r w:rsidR="00C471AF">
        <w:rPr>
          <w:sz w:val="28"/>
          <w:szCs w:val="28"/>
        </w:rPr>
        <w:t>nếu</w:t>
      </w:r>
      <w:proofErr w:type="spellEnd"/>
      <w:r w:rsidR="00C471AF">
        <w:rPr>
          <w:sz w:val="28"/>
          <w:szCs w:val="28"/>
        </w:rPr>
        <w:t xml:space="preserve"> </w:t>
      </w:r>
      <w:proofErr w:type="spellStart"/>
      <w:r w:rsidR="00C471AF">
        <w:rPr>
          <w:sz w:val="28"/>
          <w:szCs w:val="28"/>
        </w:rPr>
        <w:t>có</w:t>
      </w:r>
      <w:proofErr w:type="spellEnd"/>
      <w:r w:rsidR="00C471AF">
        <w:rPr>
          <w:sz w:val="28"/>
          <w:szCs w:val="28"/>
        </w:rPr>
        <w:t>)</w:t>
      </w:r>
      <w:r w:rsidR="00790A75">
        <w:rPr>
          <w:sz w:val="28"/>
          <w:szCs w:val="28"/>
        </w:rPr>
        <w:t>.</w:t>
      </w:r>
    </w:p>
    <w:p w14:paraId="5D17824E" w14:textId="77777777" w:rsidR="000C7FC4" w:rsidRDefault="000905AB" w:rsidP="00C471AF">
      <w:pPr>
        <w:widowControl w:val="0"/>
        <w:spacing w:before="120" w:after="120"/>
        <w:ind w:firstLine="720"/>
        <w:jc w:val="both"/>
        <w:rPr>
          <w:i/>
          <w:sz w:val="28"/>
          <w:szCs w:val="28"/>
        </w:rPr>
      </w:pPr>
      <w:r w:rsidRPr="00790A75">
        <w:rPr>
          <w:i/>
          <w:sz w:val="28"/>
          <w:szCs w:val="28"/>
        </w:rPr>
        <w:t>(</w:t>
      </w:r>
      <w:proofErr w:type="spellStart"/>
      <w:r w:rsidRPr="00790A75">
        <w:rPr>
          <w:i/>
          <w:sz w:val="28"/>
          <w:szCs w:val="28"/>
        </w:rPr>
        <w:t>Đính</w:t>
      </w:r>
      <w:proofErr w:type="spellEnd"/>
      <w:r w:rsidRPr="00790A75">
        <w:rPr>
          <w:i/>
          <w:sz w:val="28"/>
          <w:szCs w:val="28"/>
        </w:rPr>
        <w:t xml:space="preserve"> </w:t>
      </w:r>
      <w:proofErr w:type="spellStart"/>
      <w:r w:rsidRPr="00790A75">
        <w:rPr>
          <w:i/>
          <w:sz w:val="28"/>
          <w:szCs w:val="28"/>
        </w:rPr>
        <w:t>kèm</w:t>
      </w:r>
      <w:proofErr w:type="spellEnd"/>
      <w:r w:rsidR="00C471AF">
        <w:rPr>
          <w:i/>
          <w:sz w:val="28"/>
          <w:szCs w:val="28"/>
        </w:rPr>
        <w:t>:</w:t>
      </w:r>
    </w:p>
    <w:p w14:paraId="74C827B1" w14:textId="77777777" w:rsidR="000C7FC4" w:rsidRDefault="00790A75" w:rsidP="000C7FC4">
      <w:pPr>
        <w:pStyle w:val="ListParagraph"/>
        <w:widowControl w:val="0"/>
        <w:numPr>
          <w:ilvl w:val="0"/>
          <w:numId w:val="3"/>
        </w:numPr>
        <w:spacing w:before="120" w:after="120"/>
        <w:ind w:left="1134"/>
        <w:jc w:val="both"/>
        <w:rPr>
          <w:i/>
          <w:sz w:val="28"/>
          <w:szCs w:val="28"/>
        </w:rPr>
      </w:pPr>
      <w:proofErr w:type="spellStart"/>
      <w:r w:rsidRPr="000C7FC4">
        <w:rPr>
          <w:i/>
          <w:sz w:val="28"/>
          <w:szCs w:val="28"/>
        </w:rPr>
        <w:t>Kế</w:t>
      </w:r>
      <w:proofErr w:type="spellEnd"/>
      <w:r w:rsidRPr="000C7FC4">
        <w:rPr>
          <w:i/>
          <w:sz w:val="28"/>
          <w:szCs w:val="28"/>
        </w:rPr>
        <w:t xml:space="preserve"> </w:t>
      </w:r>
      <w:proofErr w:type="spellStart"/>
      <w:r w:rsidRPr="000C7FC4">
        <w:rPr>
          <w:i/>
          <w:sz w:val="28"/>
          <w:szCs w:val="28"/>
        </w:rPr>
        <w:t>hoạch</w:t>
      </w:r>
      <w:proofErr w:type="spellEnd"/>
      <w:r w:rsidRPr="000C7FC4">
        <w:rPr>
          <w:i/>
          <w:sz w:val="28"/>
          <w:szCs w:val="28"/>
        </w:rPr>
        <w:t xml:space="preserve"> </w:t>
      </w:r>
      <w:proofErr w:type="spellStart"/>
      <w:r w:rsidRPr="000C7FC4">
        <w:rPr>
          <w:i/>
          <w:sz w:val="28"/>
          <w:szCs w:val="28"/>
        </w:rPr>
        <w:t>số</w:t>
      </w:r>
      <w:proofErr w:type="spellEnd"/>
      <w:r w:rsidRPr="000C7FC4">
        <w:rPr>
          <w:i/>
          <w:sz w:val="28"/>
          <w:szCs w:val="28"/>
        </w:rPr>
        <w:t xml:space="preserve"> </w:t>
      </w:r>
      <w:r w:rsidR="00C471AF" w:rsidRPr="000C7FC4">
        <w:rPr>
          <w:i/>
          <w:sz w:val="28"/>
          <w:szCs w:val="28"/>
        </w:rPr>
        <w:t>97</w:t>
      </w:r>
      <w:r w:rsidRPr="000C7FC4">
        <w:rPr>
          <w:i/>
          <w:sz w:val="28"/>
          <w:szCs w:val="28"/>
        </w:rPr>
        <w:t xml:space="preserve">/KH-UBND </w:t>
      </w:r>
      <w:proofErr w:type="spellStart"/>
      <w:r w:rsidRPr="000C7FC4">
        <w:rPr>
          <w:i/>
          <w:sz w:val="28"/>
          <w:szCs w:val="28"/>
        </w:rPr>
        <w:t>ngày</w:t>
      </w:r>
      <w:proofErr w:type="spellEnd"/>
      <w:r w:rsidRPr="000C7FC4">
        <w:rPr>
          <w:i/>
          <w:sz w:val="28"/>
          <w:szCs w:val="28"/>
        </w:rPr>
        <w:t xml:space="preserve"> </w:t>
      </w:r>
      <w:r w:rsidR="00C471AF" w:rsidRPr="000C7FC4">
        <w:rPr>
          <w:i/>
          <w:sz w:val="28"/>
          <w:szCs w:val="28"/>
        </w:rPr>
        <w:t>28/01</w:t>
      </w:r>
      <w:r w:rsidRPr="000C7FC4">
        <w:rPr>
          <w:i/>
          <w:sz w:val="28"/>
          <w:szCs w:val="28"/>
        </w:rPr>
        <w:t>/2026</w:t>
      </w:r>
      <w:r w:rsidR="0089038A" w:rsidRPr="000C7FC4">
        <w:rPr>
          <w:i/>
          <w:sz w:val="28"/>
          <w:szCs w:val="28"/>
        </w:rPr>
        <w:t xml:space="preserve"> </w:t>
      </w:r>
      <w:proofErr w:type="spellStart"/>
      <w:r w:rsidR="00656772" w:rsidRPr="000C7FC4">
        <w:rPr>
          <w:i/>
          <w:sz w:val="28"/>
          <w:szCs w:val="28"/>
        </w:rPr>
        <w:t>của</w:t>
      </w:r>
      <w:proofErr w:type="spellEnd"/>
      <w:r w:rsidR="00656772" w:rsidRPr="000C7FC4">
        <w:rPr>
          <w:i/>
          <w:sz w:val="28"/>
          <w:szCs w:val="28"/>
        </w:rPr>
        <w:t xml:space="preserve"> </w:t>
      </w:r>
      <w:r w:rsidR="00A1315A" w:rsidRPr="000C7FC4">
        <w:rPr>
          <w:i/>
          <w:sz w:val="28"/>
          <w:szCs w:val="28"/>
        </w:rPr>
        <w:t xml:space="preserve">UBND </w:t>
      </w:r>
      <w:proofErr w:type="spellStart"/>
      <w:r w:rsidR="00A1315A" w:rsidRPr="000C7FC4">
        <w:rPr>
          <w:i/>
          <w:sz w:val="28"/>
          <w:szCs w:val="28"/>
        </w:rPr>
        <w:t>tỉnh</w:t>
      </w:r>
      <w:proofErr w:type="spellEnd"/>
      <w:r w:rsidR="000C7FC4">
        <w:rPr>
          <w:i/>
          <w:sz w:val="28"/>
          <w:szCs w:val="28"/>
        </w:rPr>
        <w:t>;</w:t>
      </w:r>
    </w:p>
    <w:p w14:paraId="720338D0" w14:textId="45E4B42C" w:rsidR="000C7FC4" w:rsidRPr="000C7FC4" w:rsidRDefault="000C7FC4" w:rsidP="000C7FC4">
      <w:pPr>
        <w:pStyle w:val="ListParagraph"/>
        <w:widowControl w:val="0"/>
        <w:numPr>
          <w:ilvl w:val="0"/>
          <w:numId w:val="3"/>
        </w:numPr>
        <w:spacing w:before="120" w:after="120"/>
        <w:ind w:left="113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Công </w:t>
      </w:r>
      <w:proofErr w:type="spellStart"/>
      <w:r>
        <w:rPr>
          <w:i/>
          <w:sz w:val="28"/>
          <w:szCs w:val="28"/>
        </w:rPr>
        <w:t>văn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="00493CAA">
        <w:rPr>
          <w:i/>
          <w:sz w:val="28"/>
          <w:szCs w:val="28"/>
        </w:rPr>
        <w:t>số</w:t>
      </w:r>
      <w:proofErr w:type="spellEnd"/>
      <w:r w:rsidR="00493CAA">
        <w:rPr>
          <w:i/>
          <w:sz w:val="28"/>
          <w:szCs w:val="28"/>
        </w:rPr>
        <w:t xml:space="preserve"> </w:t>
      </w:r>
      <w:r w:rsidRPr="000C7FC4">
        <w:rPr>
          <w:i/>
          <w:sz w:val="28"/>
          <w:szCs w:val="28"/>
        </w:rPr>
        <w:t xml:space="preserve">2384/STC-DN&amp;KTTT </w:t>
      </w:r>
      <w:proofErr w:type="spellStart"/>
      <w:r w:rsidRPr="000C7FC4">
        <w:rPr>
          <w:i/>
          <w:sz w:val="28"/>
          <w:szCs w:val="28"/>
        </w:rPr>
        <w:t>ngày</w:t>
      </w:r>
      <w:proofErr w:type="spellEnd"/>
      <w:r w:rsidRPr="000C7FC4">
        <w:rPr>
          <w:i/>
          <w:sz w:val="28"/>
          <w:szCs w:val="28"/>
        </w:rPr>
        <w:t xml:space="preserve"> 01/4/2026 </w:t>
      </w:r>
      <w:proofErr w:type="spellStart"/>
      <w:r w:rsidRPr="000C7FC4">
        <w:rPr>
          <w:i/>
          <w:sz w:val="28"/>
          <w:szCs w:val="28"/>
        </w:rPr>
        <w:t>của</w:t>
      </w:r>
      <w:proofErr w:type="spellEnd"/>
      <w:r w:rsidRPr="000C7FC4">
        <w:rPr>
          <w:i/>
          <w:sz w:val="28"/>
          <w:szCs w:val="28"/>
        </w:rPr>
        <w:t xml:space="preserve"> </w:t>
      </w:r>
      <w:proofErr w:type="spellStart"/>
      <w:r w:rsidRPr="000C7FC4">
        <w:rPr>
          <w:i/>
          <w:sz w:val="28"/>
          <w:szCs w:val="28"/>
        </w:rPr>
        <w:t>Sở</w:t>
      </w:r>
      <w:proofErr w:type="spellEnd"/>
      <w:r w:rsidRPr="000C7FC4">
        <w:rPr>
          <w:i/>
          <w:sz w:val="28"/>
          <w:szCs w:val="28"/>
        </w:rPr>
        <w:t xml:space="preserve"> Tài </w:t>
      </w:r>
      <w:proofErr w:type="spellStart"/>
      <w:r w:rsidRPr="000C7FC4">
        <w:rPr>
          <w:i/>
          <w:sz w:val="28"/>
          <w:szCs w:val="28"/>
        </w:rPr>
        <w:t>chính</w:t>
      </w:r>
      <w:proofErr w:type="spellEnd"/>
      <w:r w:rsidR="000905AB" w:rsidRPr="000C7FC4">
        <w:rPr>
          <w:i/>
          <w:sz w:val="28"/>
          <w:szCs w:val="28"/>
          <w:shd w:val="clear" w:color="auto" w:fill="FFFFFF"/>
        </w:rPr>
        <w:t>)</w:t>
      </w:r>
      <w:r w:rsidR="00404EB3" w:rsidRPr="000C7FC4">
        <w:rPr>
          <w:i/>
          <w:sz w:val="28"/>
          <w:szCs w:val="28"/>
        </w:rPr>
        <w:t>.</w:t>
      </w:r>
      <w:r w:rsidR="00B23782" w:rsidRPr="000C7FC4">
        <w:rPr>
          <w:i/>
          <w:sz w:val="28"/>
          <w:szCs w:val="28"/>
        </w:rPr>
        <w:t>/.</w:t>
      </w:r>
    </w:p>
    <w:p w14:paraId="39591CCF" w14:textId="77777777" w:rsidR="00577F65" w:rsidRPr="00DC4BD3" w:rsidRDefault="00577F65" w:rsidP="000905AB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A43749" w:rsidRPr="00420043" w14:paraId="2E831F78" w14:textId="77777777" w:rsidTr="00420043">
        <w:tc>
          <w:tcPr>
            <w:tcW w:w="4644" w:type="dxa"/>
          </w:tcPr>
          <w:p w14:paraId="2AB2F9A8" w14:textId="77777777" w:rsidR="00A43749" w:rsidRPr="00420043" w:rsidRDefault="00A43749" w:rsidP="00420043">
            <w:pPr>
              <w:jc w:val="both"/>
              <w:rPr>
                <w:b/>
                <w:sz w:val="26"/>
              </w:rPr>
            </w:pPr>
            <w:proofErr w:type="spellStart"/>
            <w:r w:rsidRPr="00420043">
              <w:rPr>
                <w:b/>
                <w:i/>
              </w:rPr>
              <w:t>Nơi</w:t>
            </w:r>
            <w:proofErr w:type="spellEnd"/>
            <w:r w:rsidRPr="00420043">
              <w:rPr>
                <w:b/>
                <w:i/>
              </w:rPr>
              <w:t xml:space="preserve"> </w:t>
            </w:r>
            <w:proofErr w:type="spellStart"/>
            <w:r w:rsidRPr="00420043">
              <w:rPr>
                <w:b/>
                <w:i/>
              </w:rPr>
              <w:t>nhận</w:t>
            </w:r>
            <w:proofErr w:type="spellEnd"/>
            <w:r w:rsidRPr="00420043">
              <w:rPr>
                <w:b/>
                <w:i/>
              </w:rPr>
              <w:t xml:space="preserve">:   </w:t>
            </w:r>
            <w:r w:rsidRPr="00420043">
              <w:rPr>
                <w:b/>
                <w:i/>
              </w:rPr>
              <w:tab/>
            </w:r>
            <w:r w:rsidRPr="00420043">
              <w:rPr>
                <w:b/>
                <w:sz w:val="26"/>
              </w:rPr>
              <w:tab/>
            </w:r>
            <w:r w:rsidRPr="00420043">
              <w:rPr>
                <w:b/>
                <w:sz w:val="26"/>
              </w:rPr>
              <w:tab/>
            </w:r>
            <w:r w:rsidRPr="00420043">
              <w:rPr>
                <w:b/>
                <w:sz w:val="26"/>
              </w:rPr>
              <w:tab/>
            </w:r>
          </w:p>
          <w:p w14:paraId="2F206E4F" w14:textId="77777777" w:rsidR="00A43749" w:rsidRPr="00420043" w:rsidRDefault="00A43749" w:rsidP="00420043">
            <w:pPr>
              <w:jc w:val="both"/>
              <w:rPr>
                <w:sz w:val="22"/>
                <w:szCs w:val="22"/>
              </w:rPr>
            </w:pPr>
            <w:r w:rsidRPr="00420043">
              <w:rPr>
                <w:sz w:val="22"/>
                <w:szCs w:val="22"/>
              </w:rPr>
              <w:t xml:space="preserve">- Như </w:t>
            </w:r>
            <w:proofErr w:type="spellStart"/>
            <w:r w:rsidRPr="00420043">
              <w:rPr>
                <w:sz w:val="22"/>
                <w:szCs w:val="22"/>
              </w:rPr>
              <w:t>trên</w:t>
            </w:r>
            <w:proofErr w:type="spellEnd"/>
            <w:r w:rsidRPr="00420043">
              <w:rPr>
                <w:sz w:val="22"/>
                <w:szCs w:val="22"/>
              </w:rPr>
              <w:t>;</w:t>
            </w:r>
          </w:p>
          <w:p w14:paraId="0A34A318" w14:textId="77777777" w:rsidR="00EE1031" w:rsidRDefault="00A43749" w:rsidP="00420043">
            <w:pPr>
              <w:jc w:val="both"/>
              <w:rPr>
                <w:sz w:val="22"/>
                <w:szCs w:val="22"/>
              </w:rPr>
            </w:pPr>
            <w:r w:rsidRPr="00420043">
              <w:rPr>
                <w:sz w:val="22"/>
                <w:szCs w:val="22"/>
              </w:rPr>
              <w:t xml:space="preserve">- BGĐ </w:t>
            </w:r>
            <w:proofErr w:type="spellStart"/>
            <w:r w:rsidRPr="00420043">
              <w:rPr>
                <w:sz w:val="22"/>
                <w:szCs w:val="22"/>
              </w:rPr>
              <w:t>Sở</w:t>
            </w:r>
            <w:proofErr w:type="spellEnd"/>
            <w:r w:rsidRPr="00420043">
              <w:rPr>
                <w:sz w:val="22"/>
                <w:szCs w:val="22"/>
              </w:rPr>
              <w:t xml:space="preserve"> (b/c);</w:t>
            </w:r>
          </w:p>
          <w:p w14:paraId="4F57E2F8" w14:textId="4476A8EB" w:rsidR="00A43749" w:rsidRPr="00404EB3" w:rsidRDefault="00EB3D64" w:rsidP="00EB3D64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EB3D64">
              <w:rPr>
                <w:sz w:val="22"/>
                <w:szCs w:val="22"/>
                <w:lang w:val="fr-FR"/>
              </w:rPr>
              <w:t>- Lưu: VT, KHTC.</w:t>
            </w:r>
          </w:p>
          <w:p w14:paraId="79AB1863" w14:textId="77777777" w:rsidR="00A43749" w:rsidRPr="00404EB3" w:rsidRDefault="00A43749" w:rsidP="00E33B11">
            <w:pPr>
              <w:rPr>
                <w:sz w:val="26"/>
                <w:lang w:val="fr-FR"/>
              </w:rPr>
            </w:pPr>
          </w:p>
        </w:tc>
        <w:tc>
          <w:tcPr>
            <w:tcW w:w="4644" w:type="dxa"/>
          </w:tcPr>
          <w:p w14:paraId="33D37511" w14:textId="121B9F9E" w:rsidR="00A43749" w:rsidRPr="008138E0" w:rsidRDefault="00A43749" w:rsidP="00420043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8138E0">
              <w:rPr>
                <w:b/>
                <w:sz w:val="28"/>
                <w:szCs w:val="28"/>
                <w:lang w:val="fr-FR"/>
              </w:rPr>
              <w:t>GIÁM ĐỐC</w:t>
            </w:r>
          </w:p>
          <w:p w14:paraId="51D55A43" w14:textId="77777777" w:rsidR="00A43749" w:rsidRPr="008138E0" w:rsidRDefault="00A43749" w:rsidP="00420043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00F4A684" w14:textId="77777777" w:rsidR="000834C2" w:rsidRPr="008138E0" w:rsidRDefault="000834C2" w:rsidP="00420043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44A4D831" w14:textId="77777777" w:rsidR="00A43749" w:rsidRPr="008138E0" w:rsidRDefault="00A43749" w:rsidP="00420043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03069929" w14:textId="77777777" w:rsidR="00404EB3" w:rsidRPr="008138E0" w:rsidRDefault="00404EB3" w:rsidP="00420043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2F2E722B" w14:textId="77777777" w:rsidR="00A43749" w:rsidRPr="008138E0" w:rsidRDefault="00A43749" w:rsidP="004B008C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23DE9EE9" w14:textId="5AA9D292" w:rsidR="002B5B01" w:rsidRPr="00420043" w:rsidRDefault="00CA0689" w:rsidP="004B008C">
            <w:pPr>
              <w:jc w:val="center"/>
              <w:rPr>
                <w:sz w:val="26"/>
              </w:rPr>
            </w:pPr>
            <w:r>
              <w:rPr>
                <w:b/>
                <w:sz w:val="28"/>
                <w:szCs w:val="28"/>
              </w:rPr>
              <w:t>Nguyễn Văn Dương</w:t>
            </w:r>
          </w:p>
        </w:tc>
      </w:tr>
    </w:tbl>
    <w:p w14:paraId="775B1BBA" w14:textId="77777777" w:rsidR="00E33B11" w:rsidRPr="00DC4BD3" w:rsidRDefault="00E33B11" w:rsidP="00A43749">
      <w:pPr>
        <w:rPr>
          <w:sz w:val="2"/>
          <w:szCs w:val="2"/>
        </w:rPr>
      </w:pPr>
    </w:p>
    <w:sectPr w:rsidR="00E33B11" w:rsidRPr="00DC4BD3" w:rsidSect="00A1315A">
      <w:pgSz w:w="11907" w:h="16840" w:code="9"/>
      <w:pgMar w:top="1134" w:right="1134" w:bottom="1134" w:left="1701" w:header="720" w:footer="45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3FE6"/>
    <w:multiLevelType w:val="hybridMultilevel"/>
    <w:tmpl w:val="1F0C507C"/>
    <w:lvl w:ilvl="0" w:tplc="12B2B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4ACF"/>
    <w:multiLevelType w:val="hybridMultilevel"/>
    <w:tmpl w:val="0DA6193C"/>
    <w:lvl w:ilvl="0" w:tplc="F0ACA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A7E01"/>
    <w:multiLevelType w:val="hybridMultilevel"/>
    <w:tmpl w:val="2F763E14"/>
    <w:lvl w:ilvl="0" w:tplc="1FDC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16788">
    <w:abstractNumId w:val="2"/>
  </w:num>
  <w:num w:numId="2" w16cid:durableId="1046225739">
    <w:abstractNumId w:val="1"/>
  </w:num>
  <w:num w:numId="3" w16cid:durableId="16883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11"/>
    <w:rsid w:val="00022B28"/>
    <w:rsid w:val="00026170"/>
    <w:rsid w:val="00055197"/>
    <w:rsid w:val="00061D69"/>
    <w:rsid w:val="000834C2"/>
    <w:rsid w:val="000905AB"/>
    <w:rsid w:val="00096E43"/>
    <w:rsid w:val="000A22F4"/>
    <w:rsid w:val="000C7FC4"/>
    <w:rsid w:val="000E0411"/>
    <w:rsid w:val="000E5492"/>
    <w:rsid w:val="001053ED"/>
    <w:rsid w:val="0011756B"/>
    <w:rsid w:val="001305A7"/>
    <w:rsid w:val="001321AD"/>
    <w:rsid w:val="00197E03"/>
    <w:rsid w:val="001A4A69"/>
    <w:rsid w:val="001C366E"/>
    <w:rsid w:val="001E1153"/>
    <w:rsid w:val="001F754B"/>
    <w:rsid w:val="00237E3D"/>
    <w:rsid w:val="002844E8"/>
    <w:rsid w:val="002972D1"/>
    <w:rsid w:val="002A1596"/>
    <w:rsid w:val="002B5B01"/>
    <w:rsid w:val="002D482D"/>
    <w:rsid w:val="002D7C96"/>
    <w:rsid w:val="0030593E"/>
    <w:rsid w:val="00320E68"/>
    <w:rsid w:val="00346365"/>
    <w:rsid w:val="003D5A22"/>
    <w:rsid w:val="003E33AF"/>
    <w:rsid w:val="00404EB3"/>
    <w:rsid w:val="00420043"/>
    <w:rsid w:val="00423864"/>
    <w:rsid w:val="00426736"/>
    <w:rsid w:val="00456000"/>
    <w:rsid w:val="004835C6"/>
    <w:rsid w:val="004846F8"/>
    <w:rsid w:val="00493CAA"/>
    <w:rsid w:val="004B008C"/>
    <w:rsid w:val="004F16AA"/>
    <w:rsid w:val="00515F35"/>
    <w:rsid w:val="00546972"/>
    <w:rsid w:val="00577F65"/>
    <w:rsid w:val="00583164"/>
    <w:rsid w:val="005F4801"/>
    <w:rsid w:val="00625EDB"/>
    <w:rsid w:val="00656772"/>
    <w:rsid w:val="00677D21"/>
    <w:rsid w:val="00685C91"/>
    <w:rsid w:val="006B0E49"/>
    <w:rsid w:val="007034A6"/>
    <w:rsid w:val="0078392C"/>
    <w:rsid w:val="00790A75"/>
    <w:rsid w:val="007C7B4B"/>
    <w:rsid w:val="007F5636"/>
    <w:rsid w:val="008138E0"/>
    <w:rsid w:val="008226C6"/>
    <w:rsid w:val="008232A8"/>
    <w:rsid w:val="00840306"/>
    <w:rsid w:val="00841180"/>
    <w:rsid w:val="00860B8A"/>
    <w:rsid w:val="0089038A"/>
    <w:rsid w:val="008D1B16"/>
    <w:rsid w:val="00904146"/>
    <w:rsid w:val="00950236"/>
    <w:rsid w:val="00953015"/>
    <w:rsid w:val="009C26C9"/>
    <w:rsid w:val="009E6455"/>
    <w:rsid w:val="00A1315A"/>
    <w:rsid w:val="00A43749"/>
    <w:rsid w:val="00AA7E45"/>
    <w:rsid w:val="00AC38E6"/>
    <w:rsid w:val="00AD65CF"/>
    <w:rsid w:val="00B15327"/>
    <w:rsid w:val="00B23782"/>
    <w:rsid w:val="00B2727D"/>
    <w:rsid w:val="00B565D8"/>
    <w:rsid w:val="00B6234E"/>
    <w:rsid w:val="00B83DFA"/>
    <w:rsid w:val="00BC476F"/>
    <w:rsid w:val="00BD1106"/>
    <w:rsid w:val="00BF70A9"/>
    <w:rsid w:val="00C471AF"/>
    <w:rsid w:val="00CA0689"/>
    <w:rsid w:val="00CA1135"/>
    <w:rsid w:val="00CA59BD"/>
    <w:rsid w:val="00D64821"/>
    <w:rsid w:val="00D805FE"/>
    <w:rsid w:val="00D94FC2"/>
    <w:rsid w:val="00DB3CF7"/>
    <w:rsid w:val="00DC4BD3"/>
    <w:rsid w:val="00DE454C"/>
    <w:rsid w:val="00DE4BD2"/>
    <w:rsid w:val="00DF42E4"/>
    <w:rsid w:val="00E12D91"/>
    <w:rsid w:val="00E1366C"/>
    <w:rsid w:val="00E323B0"/>
    <w:rsid w:val="00E33B11"/>
    <w:rsid w:val="00E345CC"/>
    <w:rsid w:val="00E66AD4"/>
    <w:rsid w:val="00E67382"/>
    <w:rsid w:val="00E87AAB"/>
    <w:rsid w:val="00EB06EB"/>
    <w:rsid w:val="00EB2BDB"/>
    <w:rsid w:val="00EB3D64"/>
    <w:rsid w:val="00ED41F4"/>
    <w:rsid w:val="00EE1031"/>
    <w:rsid w:val="00F22CCB"/>
    <w:rsid w:val="00FE1044"/>
    <w:rsid w:val="00FE717D"/>
    <w:rsid w:val="00FF13A3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110C8E"/>
  <w15:docId w15:val="{68EE0FB1-4517-48F1-AD83-E881B57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1">
    <w:name w:val="Char1 Char Char Char1"/>
    <w:basedOn w:val="Normal"/>
    <w:rsid w:val="00CA1135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styleId="Hyperlink">
    <w:name w:val="Hyperlink"/>
    <w:rsid w:val="00904146"/>
    <w:rPr>
      <w:color w:val="0000FF"/>
      <w:u w:val="single"/>
    </w:rPr>
  </w:style>
  <w:style w:type="table" w:styleId="TableGrid">
    <w:name w:val="Table Grid"/>
    <w:basedOn w:val="TableNormal"/>
    <w:rsid w:val="00B6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232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232A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markedcontent">
    <w:name w:val="markedcontent"/>
    <w:rsid w:val="007034A6"/>
  </w:style>
  <w:style w:type="character" w:customStyle="1" w:styleId="subject">
    <w:name w:val="subject"/>
    <w:rsid w:val="006B0E49"/>
  </w:style>
  <w:style w:type="paragraph" w:styleId="ListParagraph">
    <w:name w:val="List Paragraph"/>
    <w:basedOn w:val="Normal"/>
    <w:uiPriority w:val="34"/>
    <w:qFormat/>
    <w:rsid w:val="0095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         CỘNG HÒA XÃ HỘI CHỦ NGHĨA VIỆT NAM</vt:lpstr>
    </vt:vector>
  </TitlesOfParts>
  <Company>syt</Company>
  <LinksUpToDate>false</LinksUpToDate>
  <CharactersWithSpaces>1394</CharactersWithSpaces>
  <SharedDoc>false</SharedDoc>
  <HLinks>
    <vt:vector size="6" baseType="variant"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http://www.syt.dongthap.gov.vn/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         CỘNG HÒA XÃ HỘI CHỦ NGHĨA VIỆT NAM</dc:title>
  <dc:creator>lavu</dc:creator>
  <cp:lastModifiedBy>Quyên Lê</cp:lastModifiedBy>
  <cp:revision>24</cp:revision>
  <cp:lastPrinted>2013-04-10T08:03:00Z</cp:lastPrinted>
  <dcterms:created xsi:type="dcterms:W3CDTF">2025-11-11T07:03:00Z</dcterms:created>
  <dcterms:modified xsi:type="dcterms:W3CDTF">2026-04-02T02:00:00Z</dcterms:modified>
</cp:coreProperties>
</file>